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72579" w14:textId="21DE1C51" w:rsidR="001C5EBA" w:rsidRPr="001C5EBA" w:rsidRDefault="001C5EBA" w:rsidP="001C5EBA">
      <w:pPr>
        <w:rPr>
          <w:rFonts w:ascii="Times New Roman" w:hAnsi="Times New Roman" w:cs="Times New Roman"/>
          <w:b/>
          <w:sz w:val="18"/>
        </w:rPr>
      </w:pPr>
      <w:r>
        <w:rPr>
          <w:noProof/>
        </w:rPr>
        <w:drawing>
          <wp:anchor distT="0" distB="0" distL="114300" distR="114300" simplePos="0" relativeHeight="251658240" behindDoc="1" locked="0" layoutInCell="1" allowOverlap="1" wp14:anchorId="3BC425E3" wp14:editId="121DD859">
            <wp:simplePos x="0" y="0"/>
            <wp:positionH relativeFrom="margin">
              <wp:posOffset>4714875</wp:posOffset>
            </wp:positionH>
            <wp:positionV relativeFrom="paragraph">
              <wp:posOffset>47625</wp:posOffset>
            </wp:positionV>
            <wp:extent cx="1666875" cy="1036955"/>
            <wp:effectExtent l="0" t="0" r="9525" b="0"/>
            <wp:wrapTight wrapText="bothSides">
              <wp:wrapPolygon edited="0">
                <wp:start x="0" y="0"/>
                <wp:lineTo x="0" y="21031"/>
                <wp:lineTo x="21477" y="21031"/>
                <wp:lineTo x="21477" y="0"/>
                <wp:lineTo x="0" y="0"/>
              </wp:wrapPolygon>
            </wp:wrapTight>
            <wp:docPr id="1" name="Рисунок 1" descr="ÐÐ°ÑÑÐ¸Ð½ÐºÐ¸ Ð¿Ð¾ Ð·Ð°Ð¿ÑÐ¾ÑÑ ÐºÐ¾ÑÑÑÐ¿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¾ÑÑÑÐ¿ÑÐ¸Ñ"/>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530" r="8530"/>
                    <a:stretch/>
                  </pic:blipFill>
                  <pic:spPr bwMode="auto">
                    <a:xfrm>
                      <a:off x="0" y="0"/>
                      <a:ext cx="1666875" cy="1036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B7D1A1" w14:textId="7E69842B" w:rsidR="001C5EBA" w:rsidRDefault="00A70F08" w:rsidP="001C5EBA">
      <w:pPr>
        <w:rPr>
          <w:rFonts w:ascii="Times New Roman" w:hAnsi="Times New Roman" w:cs="Times New Roman"/>
          <w:b/>
          <w:sz w:val="96"/>
        </w:rPr>
      </w:pPr>
      <w:r>
        <w:rPr>
          <w:rFonts w:ascii="Times New Roman" w:hAnsi="Times New Roman" w:cs="Times New Roman"/>
          <w:b/>
          <w:sz w:val="96"/>
        </w:rPr>
        <w:t xml:space="preserve">    </w:t>
      </w:r>
      <w:r w:rsidR="001C5EBA" w:rsidRPr="001C5EBA">
        <w:rPr>
          <w:rFonts w:ascii="Times New Roman" w:hAnsi="Times New Roman" w:cs="Times New Roman"/>
          <w:b/>
          <w:sz w:val="96"/>
        </w:rPr>
        <w:t>КОРРУПЦИЯ</w:t>
      </w:r>
    </w:p>
    <w:p w14:paraId="47450C4D" w14:textId="5E41DDB1" w:rsidR="003411D7" w:rsidRDefault="001C5EBA" w:rsidP="00A70F08">
      <w:pPr>
        <w:ind w:firstLine="708"/>
        <w:jc w:val="both"/>
        <w:rPr>
          <w:rFonts w:ascii="Times New Roman" w:hAnsi="Times New Roman" w:cs="Times New Roman"/>
          <w:sz w:val="28"/>
        </w:rPr>
      </w:pPr>
      <w:r w:rsidRPr="001C5EBA">
        <w:rPr>
          <w:rFonts w:ascii="Times New Roman" w:hAnsi="Times New Roman" w:cs="Times New Roman"/>
          <w:b/>
          <w:sz w:val="96"/>
        </w:rPr>
        <w:t xml:space="preserve"> </w:t>
      </w:r>
      <w:r w:rsidR="003411D7" w:rsidRPr="003411D7">
        <w:rPr>
          <w:rFonts w:ascii="Times New Roman" w:hAnsi="Times New Roman" w:cs="Times New Roman"/>
          <w:sz w:val="28"/>
        </w:rPr>
        <w:t>В соответствии с п. 1 ст. 1 Федерального закона от 25.12.2008 N 273-ФЗ</w:t>
      </w:r>
      <w:r w:rsidR="001307BB">
        <w:rPr>
          <w:rFonts w:ascii="Times New Roman" w:hAnsi="Times New Roman" w:cs="Times New Roman"/>
          <w:sz w:val="28"/>
        </w:rPr>
        <w:br/>
      </w:r>
      <w:r w:rsidR="003411D7" w:rsidRPr="003411D7">
        <w:rPr>
          <w:rFonts w:ascii="Times New Roman" w:hAnsi="Times New Roman" w:cs="Times New Roman"/>
          <w:sz w:val="28"/>
        </w:rPr>
        <w:t xml:space="preserve">"О противодействии коррупции" под </w:t>
      </w:r>
      <w:r w:rsidR="003411D7" w:rsidRPr="003411D7">
        <w:rPr>
          <w:rFonts w:ascii="Times New Roman" w:hAnsi="Times New Roman" w:cs="Times New Roman"/>
          <w:b/>
          <w:sz w:val="28"/>
        </w:rPr>
        <w:t>коррупцией</w:t>
      </w:r>
      <w:r w:rsidR="003411D7" w:rsidRPr="003411D7">
        <w:rPr>
          <w:rFonts w:ascii="Times New Roman" w:hAnsi="Times New Roman" w:cs="Times New Roman"/>
          <w:sz w:val="28"/>
        </w:rPr>
        <w:t xml:space="preserve">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0158F85D" w14:textId="112E571C" w:rsidR="001C5EBA" w:rsidRPr="00A70F08" w:rsidRDefault="00A70F08" w:rsidP="00642497">
      <w:pPr>
        <w:ind w:firstLine="708"/>
        <w:jc w:val="center"/>
        <w:rPr>
          <w:rFonts w:ascii="Times New Roman" w:hAnsi="Times New Roman" w:cs="Times New Roman"/>
          <w:b/>
          <w:sz w:val="28"/>
        </w:rPr>
      </w:pPr>
      <w:r>
        <w:rPr>
          <w:noProof/>
        </w:rPr>
        <w:drawing>
          <wp:anchor distT="0" distB="0" distL="114300" distR="114300" simplePos="0" relativeHeight="251659264" behindDoc="1" locked="0" layoutInCell="1" allowOverlap="1" wp14:anchorId="0B44779E" wp14:editId="2D4E07E1">
            <wp:simplePos x="0" y="0"/>
            <wp:positionH relativeFrom="margin">
              <wp:align>right</wp:align>
            </wp:positionH>
            <wp:positionV relativeFrom="paragraph">
              <wp:posOffset>9525</wp:posOffset>
            </wp:positionV>
            <wp:extent cx="1737995" cy="1787525"/>
            <wp:effectExtent l="0" t="0" r="0" b="3175"/>
            <wp:wrapSquare wrapText="bothSides"/>
            <wp:docPr id="4" name="Рисунок 4" descr="ÐÐ°ÑÑÐ¸Ð½ÐºÐ¸ Ð¿Ð¾ Ð·Ð°Ð¿ÑÐ¾ÑÑ Ð£Ð Ð 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Ð£Ð Ð 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995"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EBA" w:rsidRPr="00A70F08">
        <w:rPr>
          <w:rFonts w:ascii="Times New Roman" w:hAnsi="Times New Roman" w:cs="Times New Roman"/>
          <w:b/>
          <w:sz w:val="28"/>
        </w:rPr>
        <w:t>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p>
    <w:p w14:paraId="00D3C3A6" w14:textId="5D3ADF44" w:rsidR="003411D7" w:rsidRDefault="001C5EBA" w:rsidP="003411D7">
      <w:pPr>
        <w:ind w:firstLine="708"/>
        <w:jc w:val="both"/>
        <w:rPr>
          <w:rFonts w:ascii="Times New Roman" w:hAnsi="Times New Roman" w:cs="Times New Roman"/>
          <w:sz w:val="28"/>
        </w:rPr>
      </w:pPr>
      <w:r w:rsidRPr="00A70F08">
        <w:rPr>
          <w:rFonts w:ascii="Times New Roman" w:hAnsi="Times New Roman" w:cs="Times New Roman"/>
          <w:b/>
          <w:sz w:val="28"/>
        </w:rPr>
        <w:t>ВЗЯТКА</w:t>
      </w:r>
      <w:r w:rsidRPr="001C5EBA">
        <w:rPr>
          <w:rFonts w:ascii="Times New Roman" w:hAnsi="Times New Roman" w:cs="Times New Roman"/>
          <w:sz w:val="28"/>
        </w:rPr>
        <w:t xml:space="preserve">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14:paraId="42842E28" w14:textId="5214DA0C" w:rsidR="001C5EBA" w:rsidRPr="00642497" w:rsidRDefault="001C5EBA" w:rsidP="00642497">
      <w:pPr>
        <w:autoSpaceDE w:val="0"/>
        <w:autoSpaceDN w:val="0"/>
        <w:adjustRightInd w:val="0"/>
        <w:spacing w:after="0" w:line="240" w:lineRule="auto"/>
        <w:ind w:firstLine="540"/>
        <w:jc w:val="center"/>
        <w:rPr>
          <w:rFonts w:ascii="Times New Roman" w:hAnsi="Times New Roman" w:cs="Times New Roman"/>
          <w:b/>
          <w:sz w:val="28"/>
          <w:szCs w:val="28"/>
          <w:u w:val="single"/>
        </w:rPr>
      </w:pPr>
      <w:r w:rsidRPr="00642497">
        <w:rPr>
          <w:rFonts w:ascii="Times New Roman" w:hAnsi="Times New Roman" w:cs="Times New Roman"/>
          <w:b/>
          <w:sz w:val="28"/>
          <w:szCs w:val="28"/>
          <w:u w:val="single"/>
        </w:rPr>
        <w:t>НАКАЗАНИЕ ЗА ПОЛУЧЕНИЕ ВЗЯТКИ (ст. 290 УК РФ):</w:t>
      </w:r>
    </w:p>
    <w:p w14:paraId="63EB8D65" w14:textId="77777777"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b/>
          <w:sz w:val="28"/>
          <w:szCs w:val="28"/>
        </w:rPr>
        <w:t>ШТРАФ</w:t>
      </w:r>
      <w:r w:rsidRPr="00A70F08">
        <w:rPr>
          <w:rFonts w:ascii="Times New Roman" w:hAnsi="Times New Roman" w:cs="Times New Roman"/>
          <w:sz w:val="28"/>
          <w:szCs w:val="28"/>
        </w:rPr>
        <w:t xml:space="preserve">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14:paraId="5E9C45DD" w14:textId="77777777"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b/>
          <w:sz w:val="28"/>
          <w:szCs w:val="28"/>
        </w:rPr>
        <w:t>ЛИШЕНИЕ СВОБОДЫ</w:t>
      </w:r>
      <w:r w:rsidRPr="00A70F08">
        <w:rPr>
          <w:rFonts w:ascii="Times New Roman" w:hAnsi="Times New Roman" w:cs="Times New Roman"/>
          <w:sz w:val="28"/>
          <w:szCs w:val="28"/>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14:paraId="2C3117E3" w14:textId="77777777" w:rsidR="001C5EBA" w:rsidRPr="00A70F08" w:rsidRDefault="001C5EBA" w:rsidP="001C5EB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26E28D1" w14:textId="1AF9DB94" w:rsidR="001C5EBA" w:rsidRPr="00642497" w:rsidRDefault="001C5EBA" w:rsidP="00642497">
      <w:pPr>
        <w:autoSpaceDE w:val="0"/>
        <w:autoSpaceDN w:val="0"/>
        <w:adjustRightInd w:val="0"/>
        <w:spacing w:after="0" w:line="240" w:lineRule="auto"/>
        <w:ind w:firstLine="540"/>
        <w:jc w:val="center"/>
        <w:rPr>
          <w:rFonts w:ascii="Times New Roman" w:hAnsi="Times New Roman" w:cs="Times New Roman"/>
          <w:b/>
          <w:sz w:val="28"/>
          <w:szCs w:val="28"/>
          <w:u w:val="single"/>
        </w:rPr>
      </w:pPr>
      <w:r w:rsidRPr="00642497">
        <w:rPr>
          <w:rFonts w:ascii="Times New Roman" w:hAnsi="Times New Roman" w:cs="Times New Roman"/>
          <w:b/>
          <w:sz w:val="28"/>
          <w:szCs w:val="28"/>
          <w:u w:val="single"/>
        </w:rPr>
        <w:t>НАКАЗАНИЕ ЗА ДАЧУ ВЗЯТКИ (ст. 291 УК РФ):</w:t>
      </w:r>
    </w:p>
    <w:p w14:paraId="0720D377" w14:textId="77777777"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b/>
          <w:sz w:val="28"/>
          <w:szCs w:val="28"/>
        </w:rPr>
        <w:t>ШТРАФ</w:t>
      </w:r>
      <w:r w:rsidRPr="00A70F08">
        <w:rPr>
          <w:rFonts w:ascii="Times New Roman" w:hAnsi="Times New Roman" w:cs="Times New Roman"/>
          <w:sz w:val="28"/>
          <w:szCs w:val="28"/>
        </w:rPr>
        <w:t xml:space="preserve">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14:paraId="115D2153" w14:textId="77777777"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b/>
          <w:sz w:val="28"/>
          <w:szCs w:val="28"/>
        </w:rPr>
        <w:t>ЛИШЕНИЕ СВОБОДЫ</w:t>
      </w:r>
      <w:r w:rsidRPr="00A70F08">
        <w:rPr>
          <w:rFonts w:ascii="Times New Roman" w:hAnsi="Times New Roman" w:cs="Times New Roman"/>
          <w:sz w:val="28"/>
          <w:szCs w:val="28"/>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14:paraId="3CD41D42" w14:textId="77777777" w:rsidR="001C5EBA" w:rsidRPr="00A70F08" w:rsidRDefault="001C5EBA" w:rsidP="001C5EBA">
      <w:pPr>
        <w:autoSpaceDE w:val="0"/>
        <w:autoSpaceDN w:val="0"/>
        <w:adjustRightInd w:val="0"/>
        <w:spacing w:after="0" w:line="240" w:lineRule="auto"/>
        <w:ind w:firstLine="540"/>
        <w:jc w:val="both"/>
        <w:rPr>
          <w:rFonts w:ascii="Times New Roman" w:hAnsi="Times New Roman" w:cs="Times New Roman"/>
          <w:sz w:val="28"/>
          <w:szCs w:val="28"/>
        </w:rPr>
      </w:pPr>
    </w:p>
    <w:p w14:paraId="307337FB" w14:textId="5EF9178F" w:rsidR="001C5EBA" w:rsidRPr="00642497" w:rsidRDefault="001C5EBA" w:rsidP="00642497">
      <w:pPr>
        <w:autoSpaceDE w:val="0"/>
        <w:autoSpaceDN w:val="0"/>
        <w:adjustRightInd w:val="0"/>
        <w:spacing w:after="0" w:line="240" w:lineRule="auto"/>
        <w:ind w:firstLine="540"/>
        <w:jc w:val="center"/>
        <w:rPr>
          <w:rFonts w:ascii="Times New Roman" w:hAnsi="Times New Roman" w:cs="Times New Roman"/>
          <w:b/>
          <w:sz w:val="28"/>
          <w:szCs w:val="28"/>
          <w:u w:val="single"/>
        </w:rPr>
      </w:pPr>
      <w:r w:rsidRPr="00642497">
        <w:rPr>
          <w:rFonts w:ascii="Times New Roman" w:hAnsi="Times New Roman" w:cs="Times New Roman"/>
          <w:b/>
          <w:sz w:val="28"/>
          <w:szCs w:val="28"/>
          <w:u w:val="single"/>
        </w:rPr>
        <w:lastRenderedPageBreak/>
        <w:t>НАКАЗАНИЕ ЗА ПОСРЕДНИЧЕСТВО ВО ВЗЯТОЧНИЧЕСТВЕ</w:t>
      </w:r>
      <w:r w:rsidR="008B1C80">
        <w:rPr>
          <w:rFonts w:ascii="Times New Roman" w:hAnsi="Times New Roman" w:cs="Times New Roman"/>
          <w:b/>
          <w:sz w:val="28"/>
          <w:szCs w:val="28"/>
          <w:u w:val="single"/>
        </w:rPr>
        <w:br/>
      </w:r>
      <w:bookmarkStart w:id="0" w:name="_GoBack"/>
      <w:bookmarkEnd w:id="0"/>
      <w:r w:rsidRPr="00642497">
        <w:rPr>
          <w:rFonts w:ascii="Times New Roman" w:hAnsi="Times New Roman" w:cs="Times New Roman"/>
          <w:b/>
          <w:sz w:val="28"/>
          <w:szCs w:val="28"/>
          <w:u w:val="single"/>
        </w:rPr>
        <w:t>(</w:t>
      </w:r>
      <w:hyperlink r:id="rId6" w:history="1">
        <w:r w:rsidRPr="00642497">
          <w:rPr>
            <w:rFonts w:ascii="Times New Roman" w:hAnsi="Times New Roman" w:cs="Times New Roman"/>
            <w:b/>
            <w:sz w:val="28"/>
            <w:szCs w:val="28"/>
            <w:u w:val="single"/>
          </w:rPr>
          <w:t>ст. 291.1</w:t>
        </w:r>
      </w:hyperlink>
      <w:r w:rsidRPr="00642497">
        <w:rPr>
          <w:rFonts w:ascii="Times New Roman" w:hAnsi="Times New Roman" w:cs="Times New Roman"/>
          <w:b/>
          <w:sz w:val="28"/>
          <w:szCs w:val="28"/>
          <w:u w:val="single"/>
        </w:rPr>
        <w:t xml:space="preserve"> УК РФ):</w:t>
      </w:r>
    </w:p>
    <w:p w14:paraId="4F376B34" w14:textId="11106369"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b/>
          <w:sz w:val="28"/>
          <w:szCs w:val="28"/>
        </w:rPr>
        <w:t>ШТРАФ</w:t>
      </w:r>
      <w:r w:rsidRPr="00A70F08">
        <w:rPr>
          <w:rFonts w:ascii="Times New Roman" w:hAnsi="Times New Roman" w:cs="Times New Roman"/>
          <w:sz w:val="28"/>
          <w:szCs w:val="28"/>
        </w:rPr>
        <w:t xml:space="preserve">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14:paraId="1C188D9F" w14:textId="59FF0F18"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b/>
          <w:sz w:val="28"/>
          <w:szCs w:val="28"/>
        </w:rPr>
        <w:t>ЛИШЕНИЕ СВОБОДЫ</w:t>
      </w:r>
      <w:r w:rsidRPr="00A70F08">
        <w:rPr>
          <w:rFonts w:ascii="Times New Roman" w:hAnsi="Times New Roman" w:cs="Times New Roman"/>
          <w:sz w:val="28"/>
          <w:szCs w:val="28"/>
        </w:rPr>
        <w:t xml:space="preserve">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14:paraId="74FDDD88" w14:textId="1C857E85" w:rsidR="001C5EBA" w:rsidRPr="00A70F08" w:rsidRDefault="001C5EBA" w:rsidP="001C5EBA">
      <w:pPr>
        <w:autoSpaceDE w:val="0"/>
        <w:autoSpaceDN w:val="0"/>
        <w:adjustRightInd w:val="0"/>
        <w:spacing w:after="0" w:line="240" w:lineRule="auto"/>
        <w:ind w:firstLine="540"/>
        <w:jc w:val="both"/>
        <w:rPr>
          <w:rFonts w:ascii="Times New Roman" w:hAnsi="Times New Roman" w:cs="Times New Roman"/>
          <w:sz w:val="28"/>
          <w:szCs w:val="28"/>
        </w:rPr>
      </w:pPr>
    </w:p>
    <w:p w14:paraId="4A28A344" w14:textId="2B45F563" w:rsidR="001C5EBA" w:rsidRPr="00642497" w:rsidRDefault="001C5EBA" w:rsidP="00642497">
      <w:pPr>
        <w:autoSpaceDE w:val="0"/>
        <w:autoSpaceDN w:val="0"/>
        <w:adjustRightInd w:val="0"/>
        <w:spacing w:after="0" w:line="240" w:lineRule="auto"/>
        <w:ind w:firstLine="540"/>
        <w:jc w:val="center"/>
        <w:rPr>
          <w:rFonts w:ascii="Times New Roman" w:hAnsi="Times New Roman" w:cs="Times New Roman"/>
          <w:b/>
          <w:sz w:val="28"/>
          <w:szCs w:val="28"/>
          <w:u w:val="single"/>
        </w:rPr>
      </w:pPr>
      <w:r w:rsidRPr="00642497">
        <w:rPr>
          <w:rFonts w:ascii="Times New Roman" w:hAnsi="Times New Roman" w:cs="Times New Roman"/>
          <w:b/>
          <w:sz w:val="28"/>
          <w:szCs w:val="28"/>
          <w:u w:val="single"/>
        </w:rPr>
        <w:t>НАКАЗАНИЕ ЗА МЕЛКОЕ ВЗЯТОЧНИЧЕСТВО (</w:t>
      </w:r>
      <w:hyperlink r:id="rId7" w:history="1">
        <w:r w:rsidRPr="00642497">
          <w:rPr>
            <w:rFonts w:ascii="Times New Roman" w:hAnsi="Times New Roman" w:cs="Times New Roman"/>
            <w:b/>
            <w:sz w:val="28"/>
            <w:szCs w:val="28"/>
            <w:u w:val="single"/>
          </w:rPr>
          <w:t>ст. 291.2</w:t>
        </w:r>
      </w:hyperlink>
      <w:r w:rsidRPr="00642497">
        <w:rPr>
          <w:rFonts w:ascii="Times New Roman" w:hAnsi="Times New Roman" w:cs="Times New Roman"/>
          <w:b/>
          <w:sz w:val="28"/>
          <w:szCs w:val="28"/>
          <w:u w:val="single"/>
        </w:rPr>
        <w:t xml:space="preserve"> УК РФ),</w:t>
      </w:r>
    </w:p>
    <w:p w14:paraId="140C4118" w14:textId="51CB8D6A"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sz w:val="28"/>
          <w:szCs w:val="28"/>
        </w:rPr>
        <w:t>а именно за получение, дачу взятки лично или через посредника в размере, не превышающем 10 тысяч рублей:</w:t>
      </w:r>
    </w:p>
    <w:p w14:paraId="352A03F2" w14:textId="0DA0AFC8" w:rsidR="001C5EBA" w:rsidRPr="00A70F08" w:rsidRDefault="001307BB" w:rsidP="001C5EBA">
      <w:pPr>
        <w:autoSpaceDE w:val="0"/>
        <w:autoSpaceDN w:val="0"/>
        <w:adjustRightInd w:val="0"/>
        <w:spacing w:before="280" w:after="0" w:line="240" w:lineRule="auto"/>
        <w:ind w:firstLine="540"/>
        <w:jc w:val="both"/>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0605C065" wp14:editId="38EF9629">
            <wp:simplePos x="0" y="0"/>
            <wp:positionH relativeFrom="margin">
              <wp:align>right</wp:align>
            </wp:positionH>
            <wp:positionV relativeFrom="paragraph">
              <wp:posOffset>444500</wp:posOffset>
            </wp:positionV>
            <wp:extent cx="2200275" cy="1466850"/>
            <wp:effectExtent l="0" t="0" r="9525" b="0"/>
            <wp:wrapSquare wrapText="bothSides"/>
            <wp:docPr id="7" name="Рисунок 7" descr="ÐÐ°ÑÑÐ¸Ð½ÐºÐ¸ Ð¿Ð¾ Ð·Ð°Ð¿ÑÐ¾ÑÑ Ð½Ð°ÑÑÑÐ½Ð¸ÐºÐ¸ Ð»Ð¸ÑÐµÐ½Ð¸Ðµ ÑÐ²Ð¾Ð±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Ð½Ð°ÑÑÑÐ½Ð¸ÐºÐ¸ Ð»Ð¸ÑÐµÐ½Ð¸Ðµ ÑÐ²Ð¾Ð±Ð¾Ð´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EBA" w:rsidRPr="00A70F08">
        <w:rPr>
          <w:rFonts w:ascii="Times New Roman" w:hAnsi="Times New Roman" w:cs="Times New Roman"/>
          <w:b/>
          <w:sz w:val="28"/>
          <w:szCs w:val="28"/>
        </w:rPr>
        <w:t>ШТРАФ</w:t>
      </w:r>
      <w:r w:rsidR="001C5EBA" w:rsidRPr="00A70F08">
        <w:rPr>
          <w:rFonts w:ascii="Times New Roman" w:hAnsi="Times New Roman" w:cs="Times New Roman"/>
          <w:sz w:val="28"/>
          <w:szCs w:val="28"/>
        </w:rPr>
        <w:t xml:space="preserve"> до 1 миллиона рублей или в размере заработной платы или иного дохода осужденного за период до 1 года;</w:t>
      </w:r>
    </w:p>
    <w:p w14:paraId="27E626AB" w14:textId="67665B4B"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b/>
          <w:sz w:val="28"/>
          <w:szCs w:val="28"/>
        </w:rPr>
        <w:t>ИСПРАВИТЕЛЬНЫЕ РАБОТЫ</w:t>
      </w:r>
      <w:r w:rsidRPr="00A70F08">
        <w:rPr>
          <w:rFonts w:ascii="Times New Roman" w:hAnsi="Times New Roman" w:cs="Times New Roman"/>
          <w:sz w:val="28"/>
          <w:szCs w:val="28"/>
        </w:rPr>
        <w:t xml:space="preserve"> на срок до 3 лет;</w:t>
      </w:r>
    </w:p>
    <w:p w14:paraId="43663A19" w14:textId="2783FD7F"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b/>
          <w:sz w:val="28"/>
          <w:szCs w:val="28"/>
        </w:rPr>
        <w:t>ОГРАНИЧЕНИЕ СВОБОДЫ</w:t>
      </w:r>
      <w:r w:rsidRPr="00A70F08">
        <w:rPr>
          <w:rFonts w:ascii="Times New Roman" w:hAnsi="Times New Roman" w:cs="Times New Roman"/>
          <w:sz w:val="28"/>
          <w:szCs w:val="28"/>
        </w:rPr>
        <w:t xml:space="preserve"> на срок до 4 лет;</w:t>
      </w:r>
      <w:r w:rsidR="001307BB" w:rsidRPr="001307BB">
        <w:t xml:space="preserve"> </w:t>
      </w:r>
    </w:p>
    <w:p w14:paraId="43CFB1F7" w14:textId="0E419B55"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b/>
          <w:sz w:val="28"/>
          <w:szCs w:val="28"/>
        </w:rPr>
        <w:t>ЛИШЕНИЕ СВОБОДЫ</w:t>
      </w:r>
      <w:r w:rsidRPr="00A70F08">
        <w:rPr>
          <w:rFonts w:ascii="Times New Roman" w:hAnsi="Times New Roman" w:cs="Times New Roman"/>
          <w:sz w:val="28"/>
          <w:szCs w:val="28"/>
        </w:rPr>
        <w:t xml:space="preserve"> на срок до 3 лет.</w:t>
      </w:r>
    </w:p>
    <w:p w14:paraId="11EB2541" w14:textId="3C7BD5AE" w:rsidR="001C5EBA" w:rsidRPr="00A70F08" w:rsidRDefault="001C5EBA" w:rsidP="001C5EBA">
      <w:pPr>
        <w:autoSpaceDE w:val="0"/>
        <w:autoSpaceDN w:val="0"/>
        <w:adjustRightInd w:val="0"/>
        <w:spacing w:after="0" w:line="240" w:lineRule="auto"/>
        <w:ind w:firstLine="540"/>
        <w:jc w:val="both"/>
        <w:rPr>
          <w:rFonts w:ascii="Times New Roman" w:hAnsi="Times New Roman" w:cs="Times New Roman"/>
          <w:sz w:val="28"/>
          <w:szCs w:val="28"/>
        </w:rPr>
      </w:pPr>
    </w:p>
    <w:p w14:paraId="0500DDE6" w14:textId="379653DD" w:rsidR="001C5EBA" w:rsidRPr="00642497" w:rsidRDefault="001C5EBA" w:rsidP="001C5EBA">
      <w:pPr>
        <w:autoSpaceDE w:val="0"/>
        <w:autoSpaceDN w:val="0"/>
        <w:adjustRightInd w:val="0"/>
        <w:spacing w:after="0" w:line="240" w:lineRule="auto"/>
        <w:ind w:firstLine="540"/>
        <w:jc w:val="both"/>
        <w:rPr>
          <w:rFonts w:ascii="Times New Roman" w:hAnsi="Times New Roman" w:cs="Times New Roman"/>
          <w:sz w:val="28"/>
          <w:szCs w:val="28"/>
        </w:rPr>
      </w:pPr>
      <w:r w:rsidRPr="00642497">
        <w:rPr>
          <w:rFonts w:ascii="Times New Roman" w:hAnsi="Times New Roman" w:cs="Times New Roman"/>
          <w:sz w:val="28"/>
          <w:szCs w:val="28"/>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14:paraId="52B54257" w14:textId="4AF6E675" w:rsidR="00642497" w:rsidRDefault="00642497" w:rsidP="00642497">
      <w:pPr>
        <w:autoSpaceDE w:val="0"/>
        <w:autoSpaceDN w:val="0"/>
        <w:adjustRightInd w:val="0"/>
        <w:spacing w:after="0" w:line="240" w:lineRule="auto"/>
        <w:ind w:firstLine="540"/>
        <w:jc w:val="both"/>
        <w:rPr>
          <w:rFonts w:ascii="Times New Roman" w:hAnsi="Times New Roman" w:cs="Times New Roman"/>
          <w:b/>
          <w:sz w:val="28"/>
          <w:szCs w:val="28"/>
        </w:rPr>
      </w:pPr>
      <w:r>
        <w:rPr>
          <w:noProof/>
        </w:rPr>
        <w:drawing>
          <wp:anchor distT="0" distB="0" distL="114300" distR="114300" simplePos="0" relativeHeight="251660288" behindDoc="0" locked="0" layoutInCell="1" allowOverlap="1" wp14:anchorId="419DDE01" wp14:editId="73013A81">
            <wp:simplePos x="0" y="0"/>
            <wp:positionH relativeFrom="margin">
              <wp:posOffset>352425</wp:posOffset>
            </wp:positionH>
            <wp:positionV relativeFrom="paragraph">
              <wp:posOffset>71120</wp:posOffset>
            </wp:positionV>
            <wp:extent cx="1136650" cy="1503680"/>
            <wp:effectExtent l="0" t="0" r="6350" b="1270"/>
            <wp:wrapSquare wrapText="bothSides"/>
            <wp:docPr id="5" name="Рисунок 5" descr="ÐÐ°ÑÑÐ¸Ð½ÐºÐ¸ Ð¿Ð¾ Ð·Ð°Ð¿ÑÐ¾ÑÑ ÐÐ¾ÐÐ Ð 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Ð°ÑÑÐ¸Ð½ÐºÐ¸ Ð¿Ð¾ Ð·Ð°Ð¿ÑÐ¾ÑÑ ÐÐ¾ÐÐ Ð Ð¤"/>
                    <pic:cNvPicPr>
                      <a:picLocks noChangeAspect="1" noChangeArrowheads="1"/>
                    </pic:cNvPicPr>
                  </pic:nvPicPr>
                  <pic:blipFill rotWithShape="1">
                    <a:blip r:embed="rId9">
                      <a:extLst>
                        <a:ext uri="{28A0092B-C50C-407E-A947-70E740481C1C}">
                          <a14:useLocalDpi xmlns:a14="http://schemas.microsoft.com/office/drawing/2010/main" val="0"/>
                        </a:ext>
                      </a:extLst>
                    </a:blip>
                    <a:srcRect r="13246" b="9427"/>
                    <a:stretch/>
                  </pic:blipFill>
                  <pic:spPr bwMode="auto">
                    <a:xfrm>
                      <a:off x="0" y="0"/>
                      <a:ext cx="1136650" cy="1503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B0AF38" w14:textId="5CFF589A" w:rsidR="00642497" w:rsidRDefault="00642497" w:rsidP="00642497">
      <w:pPr>
        <w:autoSpaceDE w:val="0"/>
        <w:autoSpaceDN w:val="0"/>
        <w:adjustRightInd w:val="0"/>
        <w:spacing w:after="0" w:line="240" w:lineRule="auto"/>
        <w:ind w:firstLine="540"/>
        <w:jc w:val="both"/>
        <w:rPr>
          <w:rFonts w:ascii="Times New Roman" w:hAnsi="Times New Roman" w:cs="Times New Roman"/>
          <w:b/>
          <w:sz w:val="28"/>
          <w:szCs w:val="28"/>
        </w:rPr>
      </w:pPr>
    </w:p>
    <w:p w14:paraId="19ACED3F" w14:textId="502D3FAE" w:rsidR="00642497" w:rsidRPr="00642497" w:rsidRDefault="001C5EBA" w:rsidP="00642497">
      <w:pPr>
        <w:autoSpaceDE w:val="0"/>
        <w:autoSpaceDN w:val="0"/>
        <w:adjustRightInd w:val="0"/>
        <w:spacing w:after="0" w:line="240" w:lineRule="auto"/>
        <w:ind w:firstLine="540"/>
        <w:jc w:val="center"/>
        <w:rPr>
          <w:rFonts w:ascii="Times New Roman" w:hAnsi="Times New Roman" w:cs="Times New Roman"/>
          <w:b/>
          <w:sz w:val="28"/>
          <w:szCs w:val="28"/>
        </w:rPr>
      </w:pPr>
      <w:hyperlink r:id="rId10" w:history="1">
        <w:r w:rsidRPr="00642497">
          <w:rPr>
            <w:rFonts w:ascii="Times New Roman" w:hAnsi="Times New Roman" w:cs="Times New Roman"/>
            <w:b/>
            <w:sz w:val="28"/>
            <w:szCs w:val="28"/>
          </w:rPr>
          <w:t>Кодекс</w:t>
        </w:r>
      </w:hyperlink>
      <w:r w:rsidRPr="00642497">
        <w:rPr>
          <w:rFonts w:ascii="Times New Roman" w:hAnsi="Times New Roman" w:cs="Times New Roman"/>
          <w:b/>
          <w:sz w:val="28"/>
          <w:szCs w:val="28"/>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1" w:history="1">
        <w:r w:rsidRPr="00642497">
          <w:rPr>
            <w:rFonts w:ascii="Times New Roman" w:hAnsi="Times New Roman" w:cs="Times New Roman"/>
            <w:b/>
            <w:sz w:val="28"/>
            <w:szCs w:val="28"/>
          </w:rPr>
          <w:t>ст. 19.28</w:t>
        </w:r>
      </w:hyperlink>
      <w:r w:rsidRPr="00642497">
        <w:rPr>
          <w:rFonts w:ascii="Times New Roman" w:hAnsi="Times New Roman" w:cs="Times New Roman"/>
          <w:b/>
          <w:sz w:val="28"/>
          <w:szCs w:val="28"/>
        </w:rPr>
        <w:t xml:space="preserve"> КоАП РФ).</w:t>
      </w:r>
    </w:p>
    <w:p w14:paraId="55E9E158" w14:textId="77777777" w:rsidR="00642497" w:rsidRDefault="00642497" w:rsidP="00642497">
      <w:pPr>
        <w:autoSpaceDE w:val="0"/>
        <w:autoSpaceDN w:val="0"/>
        <w:adjustRightInd w:val="0"/>
        <w:spacing w:before="280" w:after="0" w:line="240" w:lineRule="auto"/>
        <w:jc w:val="both"/>
        <w:rPr>
          <w:rFonts w:ascii="Times New Roman" w:hAnsi="Times New Roman" w:cs="Times New Roman"/>
          <w:sz w:val="28"/>
          <w:szCs w:val="28"/>
        </w:rPr>
      </w:pPr>
    </w:p>
    <w:p w14:paraId="541712B2" w14:textId="35FD6A75" w:rsidR="001C5EBA" w:rsidRPr="00A70F08" w:rsidRDefault="001C5EBA" w:rsidP="00642497">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sz w:val="28"/>
          <w:szCs w:val="28"/>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2B060C40" w14:textId="73C12A35" w:rsidR="001C5EBA" w:rsidRDefault="001C5EBA" w:rsidP="003411D7">
      <w:pPr>
        <w:ind w:firstLine="708"/>
        <w:jc w:val="both"/>
        <w:rPr>
          <w:rFonts w:ascii="Times New Roman" w:hAnsi="Times New Roman" w:cs="Times New Roman"/>
          <w:sz w:val="28"/>
        </w:rPr>
      </w:pPr>
    </w:p>
    <w:p w14:paraId="1D865485" w14:textId="77777777" w:rsidR="001C5EBA" w:rsidRPr="00642497" w:rsidRDefault="001C5EBA" w:rsidP="001C5EBA">
      <w:pPr>
        <w:autoSpaceDE w:val="0"/>
        <w:autoSpaceDN w:val="0"/>
        <w:adjustRightInd w:val="0"/>
        <w:spacing w:after="0" w:line="240" w:lineRule="auto"/>
        <w:jc w:val="center"/>
        <w:rPr>
          <w:rFonts w:ascii="Times New Roman" w:hAnsi="Times New Roman" w:cs="Times New Roman"/>
          <w:b/>
          <w:sz w:val="28"/>
          <w:szCs w:val="28"/>
        </w:rPr>
      </w:pPr>
      <w:r w:rsidRPr="00642497">
        <w:rPr>
          <w:rFonts w:ascii="Times New Roman" w:hAnsi="Times New Roman" w:cs="Times New Roman"/>
          <w:b/>
          <w:sz w:val="28"/>
          <w:szCs w:val="28"/>
        </w:rPr>
        <w:lastRenderedPageBreak/>
        <w:t>КАЖДЫЙ РАБОТОДАТЕЛЬ ДОЛЖЕН ЗНАТЬ!</w:t>
      </w:r>
    </w:p>
    <w:p w14:paraId="45652E09" w14:textId="77777777" w:rsidR="001C5EBA" w:rsidRPr="00642497" w:rsidRDefault="001C5EBA" w:rsidP="001C5EBA">
      <w:pPr>
        <w:autoSpaceDE w:val="0"/>
        <w:autoSpaceDN w:val="0"/>
        <w:adjustRightInd w:val="0"/>
        <w:spacing w:after="0" w:line="240" w:lineRule="auto"/>
        <w:jc w:val="center"/>
        <w:outlineLvl w:val="0"/>
        <w:rPr>
          <w:rFonts w:ascii="Times New Roman" w:hAnsi="Times New Roman" w:cs="Times New Roman"/>
          <w:b/>
          <w:sz w:val="28"/>
          <w:szCs w:val="28"/>
        </w:rPr>
      </w:pPr>
    </w:p>
    <w:p w14:paraId="55A3E031" w14:textId="77777777" w:rsidR="001C5EBA" w:rsidRPr="00A70F08" w:rsidRDefault="001C5EBA" w:rsidP="001C5EBA">
      <w:pPr>
        <w:autoSpaceDE w:val="0"/>
        <w:autoSpaceDN w:val="0"/>
        <w:adjustRightInd w:val="0"/>
        <w:spacing w:after="0" w:line="240" w:lineRule="auto"/>
        <w:ind w:firstLine="540"/>
        <w:jc w:val="both"/>
        <w:rPr>
          <w:rFonts w:ascii="Times New Roman" w:hAnsi="Times New Roman" w:cs="Times New Roman"/>
          <w:sz w:val="28"/>
          <w:szCs w:val="28"/>
        </w:rPr>
      </w:pPr>
      <w:r w:rsidRPr="00A70F08">
        <w:rPr>
          <w:rFonts w:ascii="Times New Roman" w:hAnsi="Times New Roman" w:cs="Times New Roman"/>
          <w:sz w:val="28"/>
          <w:szCs w:val="28"/>
        </w:rPr>
        <w:t xml:space="preserve">В соответствии с </w:t>
      </w:r>
      <w:hyperlink r:id="rId12" w:history="1">
        <w:r w:rsidRPr="00A70F08">
          <w:rPr>
            <w:rFonts w:ascii="Times New Roman" w:hAnsi="Times New Roman" w:cs="Times New Roman"/>
            <w:sz w:val="28"/>
            <w:szCs w:val="28"/>
          </w:rPr>
          <w:t>ч. 4 ст. 12</w:t>
        </w:r>
      </w:hyperlink>
      <w:r w:rsidRPr="00A70F08">
        <w:rPr>
          <w:rFonts w:ascii="Times New Roman" w:hAnsi="Times New Roman" w:cs="Times New Roman"/>
          <w:sz w:val="28"/>
          <w:szCs w:val="28"/>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0ADC983D" w14:textId="77777777" w:rsidR="001C5EBA" w:rsidRPr="00A70F08" w:rsidRDefault="001C5EBA" w:rsidP="001C5EBA">
      <w:pPr>
        <w:autoSpaceDE w:val="0"/>
        <w:autoSpaceDN w:val="0"/>
        <w:adjustRightInd w:val="0"/>
        <w:spacing w:before="280" w:after="0" w:line="240" w:lineRule="auto"/>
        <w:ind w:firstLine="540"/>
        <w:jc w:val="both"/>
        <w:rPr>
          <w:rFonts w:ascii="Times New Roman" w:hAnsi="Times New Roman" w:cs="Times New Roman"/>
          <w:sz w:val="28"/>
          <w:szCs w:val="28"/>
        </w:rPr>
      </w:pPr>
      <w:r w:rsidRPr="00A70F08">
        <w:rPr>
          <w:rFonts w:ascii="Times New Roman" w:hAnsi="Times New Roman" w:cs="Times New Roman"/>
          <w:sz w:val="28"/>
          <w:szCs w:val="28"/>
        </w:rPr>
        <w:t xml:space="preserve">За невыполнение указанного </w:t>
      </w:r>
      <w:hyperlink r:id="rId13" w:history="1">
        <w:r w:rsidRPr="00A70F08">
          <w:rPr>
            <w:rFonts w:ascii="Times New Roman" w:hAnsi="Times New Roman" w:cs="Times New Roman"/>
            <w:sz w:val="28"/>
            <w:szCs w:val="28"/>
          </w:rPr>
          <w:t>требования</w:t>
        </w:r>
      </w:hyperlink>
      <w:r w:rsidRPr="00A70F08">
        <w:rPr>
          <w:rFonts w:ascii="Times New Roman" w:hAnsi="Times New Roman" w:cs="Times New Roman"/>
          <w:sz w:val="28"/>
          <w:szCs w:val="28"/>
        </w:rPr>
        <w:t xml:space="preserve"> Закона наступает административная ответственность по </w:t>
      </w:r>
      <w:hyperlink r:id="rId14" w:history="1">
        <w:r w:rsidRPr="00A70F08">
          <w:rPr>
            <w:rFonts w:ascii="Times New Roman" w:hAnsi="Times New Roman" w:cs="Times New Roman"/>
            <w:sz w:val="28"/>
            <w:szCs w:val="28"/>
          </w:rPr>
          <w:t>ст. 19.29</w:t>
        </w:r>
      </w:hyperlink>
      <w:r w:rsidRPr="00A70F08">
        <w:rPr>
          <w:rFonts w:ascii="Times New Roman" w:hAnsi="Times New Roman" w:cs="Times New Roman"/>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14:paraId="51798589" w14:textId="77777777" w:rsidR="001C5EBA" w:rsidRPr="003D3095" w:rsidRDefault="001C5EBA" w:rsidP="003411D7">
      <w:pPr>
        <w:ind w:firstLine="708"/>
        <w:jc w:val="both"/>
        <w:rPr>
          <w:rFonts w:ascii="Times New Roman" w:hAnsi="Times New Roman" w:cs="Times New Roman"/>
          <w:sz w:val="28"/>
        </w:rPr>
      </w:pPr>
    </w:p>
    <w:p w14:paraId="57A388C0" w14:textId="77777777" w:rsidR="00507765" w:rsidRPr="00A70F08" w:rsidRDefault="00507765"/>
    <w:sectPr w:rsidR="00507765" w:rsidRPr="00A70F08" w:rsidSect="006424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8D"/>
    <w:rsid w:val="001307BB"/>
    <w:rsid w:val="001C5EBA"/>
    <w:rsid w:val="003411D7"/>
    <w:rsid w:val="00507765"/>
    <w:rsid w:val="00642497"/>
    <w:rsid w:val="008B1C80"/>
    <w:rsid w:val="00A70F08"/>
    <w:rsid w:val="00C1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594E"/>
  <w15:chartTrackingRefBased/>
  <w15:docId w15:val="{FC625123-7289-48A7-9064-57B7FC3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1D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1D7"/>
    <w:rPr>
      <w:color w:val="0563C1" w:themeColor="hyperlink"/>
      <w:u w:val="single"/>
    </w:rPr>
  </w:style>
  <w:style w:type="character" w:styleId="a4">
    <w:name w:val="Unresolved Mention"/>
    <w:basedOn w:val="a0"/>
    <w:uiPriority w:val="99"/>
    <w:semiHidden/>
    <w:unhideWhenUsed/>
    <w:rsid w:val="003411D7"/>
    <w:rPr>
      <w:color w:val="605E5C"/>
      <w:shd w:val="clear" w:color="auto" w:fill="E1DFDD"/>
    </w:rPr>
  </w:style>
  <w:style w:type="paragraph" w:styleId="a5">
    <w:name w:val="Balloon Text"/>
    <w:basedOn w:val="a"/>
    <w:link w:val="a6"/>
    <w:uiPriority w:val="99"/>
    <w:semiHidden/>
    <w:unhideWhenUsed/>
    <w:rsid w:val="008B1C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1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consultantplus://offline/ref=7EA4F11BDB86EC3E8B057CD1D09B295BF507635742994452E03BB8BA44512B6D51537868oAw8H"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36D10CBB416AB0FB334CE4493F14D75F1102F953E91A676022A8088972E6B9053F2236B64DBCRFv8H" TargetMode="External"/><Relationship Id="rId12" Type="http://schemas.openxmlformats.org/officeDocument/2006/relationships/hyperlink" Target="consultantplus://offline/ref=7EA4F11BDB86EC3E8B057CD1D09B295BF507635742994452E03BB8BA44512B6D51537868oAw8H"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36D10CBB416AB0FB334CE4493F14D75F1102F953E91A676022A8088972E6B9053F2236B64CB4RFvEH" TargetMode="External"/><Relationship Id="rId11" Type="http://schemas.openxmlformats.org/officeDocument/2006/relationships/hyperlink" Target="consultantplus://offline/ref=36D10CBB416AB0FB334CE4493F14D75F1102F950E81A676022A8088972E6B9053F2236B64ABERFv8H"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consultantplus://offline/ref=36D10CBB416AB0FB334CE4493F14D75F1102F950E81A676022A8088972REv6H" TargetMode="External"/><Relationship Id="rId19"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consultantplus://offline/ref=7EA4F11BDB86EC3E8B057CD1D09B295BF40E69554E9B4452E03BB8BA44512B6D51537868AB08o8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5EEBE92747524998728F139ADAA690" ma:contentTypeVersion="1" ma:contentTypeDescription="Создание документа." ma:contentTypeScope="" ma:versionID="6e76dedfc1e976e786276b6316663fc5">
  <xsd:schema xmlns:xsd="http://www.w3.org/2001/XMLSchema" xmlns:xs="http://www.w3.org/2001/XMLSchema" xmlns:p="http://schemas.microsoft.com/office/2006/metadata/properties" xmlns:ns2="57504d04-691e-4fc4-8f09-4f19fdbe90f6" xmlns:ns3="6d7c22ec-c6a4-4777-88aa-bc3c76ac660e" xmlns:ns4="c4fc9da8-5a99-4e6d-afc6-5a8e17970ed7" targetNamespace="http://schemas.microsoft.com/office/2006/metadata/properties" ma:root="true" ma:fieldsID="f9fa06f302d062286c0065593af610b9" ns2:_="" ns3:_="" ns4:_="">
    <xsd:import namespace="57504d04-691e-4fc4-8f09-4f19fdbe90f6"/>
    <xsd:import namespace="6d7c22ec-c6a4-4777-88aa-bc3c76ac660e"/>
    <xsd:import namespace="c4fc9da8-5a99-4e6d-afc6-5a8e17970e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c9da8-5a99-4e6d-afc6-5a8e17970ed7" elementFormDefault="qualified">
    <xsd:import namespace="http://schemas.microsoft.com/office/2006/documentManagement/types"/>
    <xsd:import namespace="http://schemas.microsoft.com/office/infopath/2007/PartnerControls"/>
    <xsd:element name="_x043f__x0430__x043f__x043a__x0430_" ma:index="12" nillable="true" ma:displayName="папка" ma:format="Dropdown" ma:internalName="_x043f__x0430__x043f__x043a__x0430_">
      <xsd:simpleType>
        <xsd:restriction base="dms:Choice">
          <xsd:enumeration value="Заседание комиссии"/>
          <xsd:enumeration value="Независимая антикоррупционная экспертиза проетов нормативных правовых актов"/>
          <xsd:enumeration value="Сведения о доходах, об имуществе и обязательствах имущественного характера за 2010 год"/>
          <xsd:enumeration value="Сведения о доходах, об имуществе и обязательствах имущественного характера за 2011 год"/>
          <xsd:enumeration value="Сведения о доходах, об имуществе и обязательствах имущественного характера за 2012 год"/>
          <xsd:enumeration value="Сведения о доходах, об имуществе и обязательствах имущественного характера за 2013 год"/>
          <xsd:enumeration value="Сведения о доходах, об имуществе и обязательствах имущественного характера за 2014 год"/>
          <xsd:enumeration value="Сведения о доходах, об имуществе и обязательствах имущественного характера за 2015 год"/>
          <xsd:enumeration value="Методические материалы"/>
          <xsd:enumeration value="Формы, бланки"/>
          <xsd:enumeration value="Деятельность комиссии по соблюдению требований к служебному поведениюи урегулированию конфликта интересов"/>
          <xsd:enumeration value="Доклады, отчеты, обзоры, статистическая информация"/>
          <xsd:enumeration value="Обратная связь для сообщений о фактах коррупции"/>
          <xsd:enumeration value="Часто задаваемые вопрос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c4fc9da8-5a99-4e6d-afc6-5a8e17970ed7">Методические материалы</_x043f__x0430__x043f__x043a__x0430_>
    <_dlc_DocId xmlns="57504d04-691e-4fc4-8f09-4f19fdbe90f6">XXJ7TYMEEKJ2-7062-24</_dlc_DocId>
    <_dlc_DocIdUrl xmlns="57504d04-691e-4fc4-8f09-4f19fdbe90f6">
      <Url>https://vip.gov.mari.ru/comvet/_layouts/DocIdRedir.aspx?ID=XXJ7TYMEEKJ2-7062-24</Url>
      <Description>XXJ7TYMEEKJ2-7062-24</Description>
    </_dlc_DocIdUrl>
  </documentManagement>
</p:properties>
</file>

<file path=customXml/itemProps1.xml><?xml version="1.0" encoding="utf-8"?>
<ds:datastoreItem xmlns:ds="http://schemas.openxmlformats.org/officeDocument/2006/customXml" ds:itemID="{905C9EA8-E6DA-425A-A4A7-733BEA308E03}"/>
</file>

<file path=customXml/itemProps2.xml><?xml version="1.0" encoding="utf-8"?>
<ds:datastoreItem xmlns:ds="http://schemas.openxmlformats.org/officeDocument/2006/customXml" ds:itemID="{B341E84D-C534-442A-B1B2-476E6AB486F1}"/>
</file>

<file path=customXml/itemProps3.xml><?xml version="1.0" encoding="utf-8"?>
<ds:datastoreItem xmlns:ds="http://schemas.openxmlformats.org/officeDocument/2006/customXml" ds:itemID="{B2598FF9-562A-4C36-AB8D-C01015114576}"/>
</file>

<file path=customXml/itemProps4.xml><?xml version="1.0" encoding="utf-8"?>
<ds:datastoreItem xmlns:ds="http://schemas.openxmlformats.org/officeDocument/2006/customXml" ds:itemID="{E3C559B3-A59D-44A8-98A8-D6C9885C1F1A}"/>
</file>

<file path=docProps/app.xml><?xml version="1.0" encoding="utf-8"?>
<Properties xmlns="http://schemas.openxmlformats.org/officeDocument/2006/extended-properties" xmlns:vt="http://schemas.openxmlformats.org/officeDocument/2006/docPropsVTypes">
  <Template>Normal</Template>
  <TotalTime>49</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коррупция!!!</dc:title>
  <dc:subject/>
  <dc:creator>User</dc:creator>
  <cp:keywords/>
  <dc:description/>
  <cp:lastModifiedBy>User</cp:lastModifiedBy>
  <cp:revision>4</cp:revision>
  <cp:lastPrinted>2018-10-11T08:23:00Z</cp:lastPrinted>
  <dcterms:created xsi:type="dcterms:W3CDTF">2018-10-11T07:35:00Z</dcterms:created>
  <dcterms:modified xsi:type="dcterms:W3CDTF">2018-10-11T08:27:00Z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0x010100395EEBE92747524998728F139ADAA690</vt:lpwstr>
  </property>
  <property fmtid="{D5CDD505-2E9C-101B-9397-08002B2CF9AE}" pid="3" name="_dlc_DocIdItemGuid">
    <vt:lpwstr>81956d1f-0bba-42cc-bb87-ca42f5ad9725</vt:lpwstr>
  </property>
</Properties>
</file>